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608" w:rsidRDefault="00087608" w:rsidP="00087608">
      <w:pPr>
        <w:autoSpaceDE w:val="0"/>
        <w:autoSpaceDN w:val="0"/>
        <w:adjustRightInd w:val="0"/>
        <w:spacing w:after="0" w:line="240" w:lineRule="auto"/>
        <w:ind w:left="6480" w:right="-1" w:firstLine="1296"/>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 priedas</w:t>
      </w:r>
    </w:p>
    <w:p w:rsidR="00087608" w:rsidRDefault="00087608" w:rsidP="00087608">
      <w:pPr>
        <w:pStyle w:val="Default"/>
        <w:tabs>
          <w:tab w:val="left" w:pos="6237"/>
          <w:tab w:val="right" w:pos="9638"/>
        </w:tabs>
        <w:ind w:left="6237"/>
        <w:rPr>
          <w:bCs/>
          <w:sz w:val="20"/>
          <w:szCs w:val="20"/>
        </w:rPr>
      </w:pPr>
      <w:r>
        <w:rPr>
          <w:bCs/>
          <w:sz w:val="20"/>
          <w:szCs w:val="20"/>
        </w:rPr>
        <w:t>PATVIRTINTA</w:t>
      </w:r>
    </w:p>
    <w:p w:rsidR="00087608" w:rsidRDefault="00087608" w:rsidP="00087608">
      <w:pPr>
        <w:pStyle w:val="Default"/>
        <w:tabs>
          <w:tab w:val="left" w:pos="5812"/>
          <w:tab w:val="left" w:pos="6096"/>
          <w:tab w:val="left" w:pos="6237"/>
        </w:tabs>
        <w:ind w:left="6237"/>
        <w:rPr>
          <w:bCs/>
          <w:sz w:val="20"/>
          <w:szCs w:val="20"/>
        </w:rPr>
      </w:pPr>
      <w:r>
        <w:rPr>
          <w:bCs/>
          <w:sz w:val="20"/>
          <w:szCs w:val="20"/>
        </w:rPr>
        <w:t xml:space="preserve">VšĮ Kretingos psichikos sveikatos centro </w:t>
      </w:r>
    </w:p>
    <w:p w:rsidR="00087608" w:rsidRDefault="00087608" w:rsidP="00087608">
      <w:pPr>
        <w:pStyle w:val="Default"/>
        <w:tabs>
          <w:tab w:val="left" w:pos="5719"/>
          <w:tab w:val="left" w:pos="6237"/>
          <w:tab w:val="right" w:pos="9638"/>
        </w:tabs>
        <w:ind w:left="6237"/>
        <w:rPr>
          <w:bCs/>
          <w:sz w:val="20"/>
          <w:szCs w:val="20"/>
        </w:rPr>
      </w:pPr>
      <w:r>
        <w:rPr>
          <w:bCs/>
          <w:sz w:val="20"/>
          <w:szCs w:val="20"/>
        </w:rPr>
        <w:t>direktoriaus Vidmanto Jurgaičio</w:t>
      </w:r>
    </w:p>
    <w:p w:rsidR="00087608" w:rsidRDefault="00087608" w:rsidP="00087608">
      <w:pPr>
        <w:pStyle w:val="Default"/>
        <w:tabs>
          <w:tab w:val="left" w:pos="5719"/>
          <w:tab w:val="left" w:pos="5954"/>
          <w:tab w:val="left" w:pos="6237"/>
          <w:tab w:val="right" w:pos="9638"/>
        </w:tabs>
        <w:ind w:left="6237"/>
        <w:rPr>
          <w:bCs/>
          <w:sz w:val="20"/>
          <w:szCs w:val="20"/>
        </w:rPr>
      </w:pPr>
      <w:r>
        <w:rPr>
          <w:bCs/>
          <w:sz w:val="20"/>
          <w:szCs w:val="20"/>
        </w:rPr>
        <w:t>2022 m. kovo 17 d. įsakymu Nr. V-17</w:t>
      </w:r>
    </w:p>
    <w:p w:rsidR="00087608" w:rsidRDefault="00087608" w:rsidP="00087608">
      <w:pPr>
        <w:autoSpaceDE w:val="0"/>
        <w:autoSpaceDN w:val="0"/>
        <w:adjustRightInd w:val="0"/>
        <w:spacing w:after="0" w:line="240" w:lineRule="auto"/>
        <w:ind w:left="5184" w:firstLine="1296"/>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Forma Nr.  BDAR-02 </w:t>
      </w:r>
    </w:p>
    <w:p w:rsidR="00087608" w:rsidRDefault="00087608" w:rsidP="00087608">
      <w:pPr>
        <w:autoSpaceDE w:val="0"/>
        <w:autoSpaceDN w:val="0"/>
        <w:adjustRightInd w:val="0"/>
        <w:spacing w:after="0" w:line="240" w:lineRule="auto"/>
        <w:ind w:left="5184" w:firstLine="1296"/>
        <w:jc w:val="both"/>
        <w:rPr>
          <w:rFonts w:ascii="Times New Roman" w:eastAsia="Calibri" w:hAnsi="Times New Roman" w:cs="Times New Roman"/>
          <w:color w:val="000000"/>
          <w:sz w:val="20"/>
          <w:szCs w:val="20"/>
        </w:rPr>
      </w:pPr>
    </w:p>
    <w:p w:rsidR="00087608" w:rsidRDefault="00087608" w:rsidP="00087608">
      <w:pPr>
        <w:autoSpaceDE w:val="0"/>
        <w:autoSpaceDN w:val="0"/>
        <w:adjustRightInd w:val="0"/>
        <w:spacing w:after="0" w:line="240" w:lineRule="auto"/>
        <w:ind w:left="3888" w:firstLine="1296"/>
        <w:jc w:val="both"/>
        <w:rPr>
          <w:rFonts w:ascii="Times New Roman" w:eastAsia="Calibri" w:hAnsi="Times New Roman" w:cs="Times New Roman"/>
          <w:color w:val="000000"/>
          <w:sz w:val="24"/>
          <w:szCs w:val="24"/>
        </w:rPr>
      </w:pPr>
    </w:p>
    <w:p w:rsidR="00087608" w:rsidRDefault="00087608" w:rsidP="00087608">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PRANEŠIMAS APIE ASMENS DUOMENŲ TVARKYMĄ</w:t>
      </w:r>
    </w:p>
    <w:p w:rsidR="00087608" w:rsidRDefault="00087608" w:rsidP="00087608">
      <w:pPr>
        <w:autoSpaceDE w:val="0"/>
        <w:autoSpaceDN w:val="0"/>
        <w:adjustRightInd w:val="0"/>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Kandidatams į darbuotojus</w:t>
      </w:r>
    </w:p>
    <w:p w:rsidR="00087608" w:rsidRDefault="00087608" w:rsidP="00087608">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087608" w:rsidRDefault="00087608" w:rsidP="00087608">
      <w:pPr>
        <w:autoSpaceDE w:val="0"/>
        <w:autoSpaceDN w:val="0"/>
        <w:adjustRightInd w:val="0"/>
        <w:spacing w:after="0" w:line="240" w:lineRule="auto"/>
        <w:ind w:firstLine="129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Informuojame, kad duomenų valdytojas Viešoji įstaiga Kretingos psichikos sveikatos centras (juridinio asmens kodas 164677578, adresas Žemaitės al. 1, Kretinga, Lietuva) Jūsų savanoriškai pateiktus bei kitus toliau įvardintus asmens duomenis tvarkys darbuotojų atrankos ir kandidatų duomenų bazės administravimo tikslais. </w:t>
      </w:r>
    </w:p>
    <w:p w:rsidR="00087608" w:rsidRDefault="00087608" w:rsidP="00087608">
      <w:pPr>
        <w:autoSpaceDE w:val="0"/>
        <w:autoSpaceDN w:val="0"/>
        <w:adjustRightInd w:val="0"/>
        <w:spacing w:after="0" w:line="240" w:lineRule="auto"/>
        <w:ind w:firstLine="129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Atrankos vykdymo tikslu Jūsų asmens duomenis tvarkysime tol, kol nuspręsime į darbą priimti konkretų kandidatą, pasibaigs jo bandomasis laikotarpis arba nuspręsime užbaigti atranką neatrinkus jokio kandidato. Šis laikotarpis dažniausiai netrunka ilgiau nei keturi mėnesiai. Jeigu tokiam savo duomenų tvarkymui neprieštarausite, po atrankos pabaigos Jūsų CV ir kitus pateiktus duomenis kandidatų duomenų bazės administravimo tikslu saugosime 3 metus tam, kad kilus naujo darbuotojo poreikiui galėtume susisiekti su Jumis ir pakviesti dalyvauti naujoje atrankoje arba pateikti darbo pasiūlymą. </w:t>
      </w:r>
    </w:p>
    <w:p w:rsidR="00087608" w:rsidRDefault="00087608" w:rsidP="00087608">
      <w:pPr>
        <w:autoSpaceDE w:val="0"/>
        <w:autoSpaceDN w:val="0"/>
        <w:adjustRightInd w:val="0"/>
        <w:spacing w:after="0" w:line="240" w:lineRule="auto"/>
        <w:ind w:firstLine="129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Jūsų asmens duomenis tvarkysime Jūsų sutikimo dalyvauti atrankoje pagrindu, o po atrankos pabaigos saugosime teisėto intereso pagrindu. Tam tikrus veiksmus taip pat galime atlikti vykdydami teisės aktuose numatytas prievoles. Jūsų asmens duomenų pateikimas siekiant dalyvauti atrankoje yra savanoriškas, tačiau, jeigu duomenų nepateiksite, negalėsime įvertinti Jūsų kandidatūros tinkamumo. Dėl duomenų saugojimo po atrankos pabaigos galite išreikšti prieštaravimą – tokiu atveju Jūsų asmens duomenis sunaikinsime. Jeigu nesutinkate, kad Jūsų duomenis saugotume po atrankos pabaigos, pasirašykite čia: ________________ . </w:t>
      </w:r>
    </w:p>
    <w:p w:rsidR="00087608" w:rsidRDefault="00087608" w:rsidP="00087608">
      <w:pPr>
        <w:autoSpaceDE w:val="0"/>
        <w:autoSpaceDN w:val="0"/>
        <w:adjustRightInd w:val="0"/>
        <w:spacing w:after="0" w:line="240" w:lineRule="auto"/>
        <w:ind w:firstLine="1296"/>
        <w:jc w:val="both"/>
        <w:rPr>
          <w:rFonts w:ascii="Times New Roman" w:eastAsia="Calibri" w:hAnsi="Times New Roman" w:cs="Times New Roman"/>
          <w:color w:val="000000"/>
          <w:sz w:val="24"/>
          <w:szCs w:val="24"/>
        </w:rPr>
      </w:pPr>
    </w:p>
    <w:p w:rsidR="00087608" w:rsidRDefault="00087608" w:rsidP="00087608">
      <w:pPr>
        <w:autoSpaceDE w:val="0"/>
        <w:autoSpaceDN w:val="0"/>
        <w:adjustRightInd w:val="0"/>
        <w:spacing w:after="0" w:line="240" w:lineRule="auto"/>
        <w:ind w:firstLine="129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Informuojame, kad pasinaudodami asmens duomenų apsaugą reglamentuojančių teisės aktų mums suteikta teise, galime kreiptis į Jūsų ankstesnius darbdavius ir paprašyti jų nuomonės apie Jūsų kvalifikaciją, profesinius gebėjimus ir dalykines savybes. Tačiau į Jūsų esamą darbdavį nesikreipsime be Jūsų aiškiai išreikšto išankstinio sutikimo. Prie Jūsų asmens duomenų prieigą galime suteikti serverio, IT ir kitokiems paslaugų teikėjams, įpareigodami juos tinkamai užtikrinti duomenų apsaugą. </w:t>
      </w:r>
    </w:p>
    <w:p w:rsidR="00087608" w:rsidRDefault="00087608" w:rsidP="00087608">
      <w:pPr>
        <w:autoSpaceDE w:val="0"/>
        <w:autoSpaceDN w:val="0"/>
        <w:adjustRightInd w:val="0"/>
        <w:spacing w:after="0" w:line="240" w:lineRule="auto"/>
        <w:ind w:firstLine="129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Informuojame, kad Jūs turite šias duomenų subjekto teises: teisę susipažinti su savo duomenimis ir kaip jie yra tvarkomi; teisę reikalauti ištaisyti arba, atsižvelgiant į asmens duomenų tvarkymo tikslus papildyti asmens neišsamius asmens duomenis; teisę prašyti savo duomenis sunaikinti arba sustabdyti savo duomenų tvarkymo veiksmus (išskyrus saugojimą); teisę prašyti, kad asmens duomenų tvarkymas būtų apribotas; teisę į duomenų perkėlimą; teisę prieštarauti asmens duomenų tvarkymui ir nesutikti; teisę pateikti skundą Valstybinei duomenų apsaugos inspekcijai. </w:t>
      </w:r>
    </w:p>
    <w:p w:rsidR="00087608" w:rsidRDefault="00087608" w:rsidP="00087608">
      <w:pPr>
        <w:autoSpaceDE w:val="0"/>
        <w:autoSpaceDN w:val="0"/>
        <w:adjustRightInd w:val="0"/>
        <w:spacing w:after="0" w:line="240" w:lineRule="auto"/>
        <w:ind w:firstLine="129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Tam, kad galėtumėme įgyvendinti Jūsų duomenų subjektų teises, turėsime nustatyti Jūsų tapatybę. Nenustatę Jūsų tapatybės, nežinosime, ar į mus kreipiasi tikrai tas asmuo, kurio asmens duomenis tvarkome, todėl negalėsime įgyvendinti Jūsų teisių. </w:t>
      </w:r>
    </w:p>
    <w:p w:rsidR="00087608" w:rsidRDefault="00087608" w:rsidP="00087608">
      <w:pPr>
        <w:autoSpaceDE w:val="0"/>
        <w:autoSpaceDN w:val="0"/>
        <w:adjustRightInd w:val="0"/>
        <w:spacing w:after="0" w:line="240" w:lineRule="auto"/>
        <w:ind w:firstLine="129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Jeigu pageidautumėte įgyvendinti savo duomenų subjekto teises ar turėtumėte kitokių klausimų dėl savo asmens duomenų tvarkymo, prašome kreiptis šiais kontaktiniais duomenimis: tel. (8 445) 79 055, el. p. info</w:t>
      </w:r>
      <w:r>
        <w:rPr>
          <w:rFonts w:ascii="Times New Roman" w:eastAsia="Calibri" w:hAnsi="Times New Roman" w:cs="Times New Roman"/>
          <w:color w:val="000000"/>
          <w:sz w:val="24"/>
          <w:szCs w:val="24"/>
          <w:lang w:val="en-US"/>
        </w:rPr>
        <w:t>@</w:t>
      </w:r>
      <w:proofErr w:type="spellStart"/>
      <w:r>
        <w:rPr>
          <w:rFonts w:ascii="Times New Roman" w:eastAsia="Calibri" w:hAnsi="Times New Roman" w:cs="Times New Roman"/>
          <w:color w:val="000000"/>
          <w:sz w:val="24"/>
          <w:szCs w:val="24"/>
          <w:lang w:val="en-US"/>
        </w:rPr>
        <w:t>kretingospsc</w:t>
      </w:r>
      <w:proofErr w:type="spellEnd"/>
      <w:r>
        <w:rPr>
          <w:rFonts w:ascii="Times New Roman" w:eastAsia="Calibri" w:hAnsi="Times New Roman" w:cs="Times New Roman"/>
          <w:color w:val="000000"/>
          <w:sz w:val="24"/>
          <w:szCs w:val="24"/>
        </w:rPr>
        <w:t xml:space="preserve">.lt, arba aukščiau nurodytu duomenų valdytojo adresu. </w:t>
      </w:r>
    </w:p>
    <w:p w:rsidR="00087608" w:rsidRDefault="00087608" w:rsidP="00087608">
      <w:pPr>
        <w:autoSpaceDE w:val="0"/>
        <w:autoSpaceDN w:val="0"/>
        <w:adjustRightInd w:val="0"/>
        <w:spacing w:after="0" w:line="240" w:lineRule="auto"/>
        <w:ind w:firstLine="129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Aktualią informaciją apie savo asmens duomenų tvarkymą taip pat galite rasti mūsų interneto svetainėje </w:t>
      </w:r>
      <w:proofErr w:type="spellStart"/>
      <w:r>
        <w:rPr>
          <w:rFonts w:ascii="Times New Roman" w:eastAsia="Calibri" w:hAnsi="Times New Roman" w:cs="Times New Roman"/>
          <w:color w:val="000000"/>
          <w:sz w:val="24"/>
          <w:szCs w:val="24"/>
        </w:rPr>
        <w:t>www.kretingospsc.lt</w:t>
      </w:r>
      <w:proofErr w:type="spellEnd"/>
      <w:r>
        <w:rPr>
          <w:rFonts w:ascii="Times New Roman" w:eastAsia="Calibri" w:hAnsi="Times New Roman" w:cs="Times New Roman"/>
          <w:color w:val="000000"/>
          <w:sz w:val="24"/>
          <w:szCs w:val="24"/>
        </w:rPr>
        <w:t xml:space="preserve"> skelbiamoje Asmens duomenų saugojimo politikoje. Pasirašydami šią formą patvirtinate, kad susipažinote su aukščiau pateikta informacija. </w:t>
      </w:r>
    </w:p>
    <w:p w:rsidR="00087608" w:rsidRDefault="00087608" w:rsidP="00087608">
      <w:pPr>
        <w:tabs>
          <w:tab w:val="left" w:pos="5387"/>
        </w:tabs>
        <w:autoSpaceDE w:val="0"/>
        <w:autoSpaceDN w:val="0"/>
        <w:adjustRightInd w:val="0"/>
        <w:spacing w:after="0" w:line="240" w:lineRule="auto"/>
        <w:ind w:left="5184" w:firstLine="6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__________________________</w:t>
      </w:r>
      <w:r>
        <w:rPr>
          <w:rFonts w:ascii="Times New Roman" w:eastAsia="Calibri" w:hAnsi="Times New Roman" w:cs="Times New Roman"/>
          <w:color w:val="000000"/>
          <w:sz w:val="24"/>
          <w:szCs w:val="24"/>
        </w:rPr>
        <w:tab/>
        <w:t>(Vardas, pavardė, parašas, data)</w:t>
      </w:r>
    </w:p>
    <w:p w:rsidR="00087608" w:rsidRDefault="00087608" w:rsidP="00087608">
      <w:pPr>
        <w:autoSpaceDE w:val="0"/>
        <w:autoSpaceDN w:val="0"/>
        <w:adjustRightInd w:val="0"/>
        <w:spacing w:after="0" w:line="240" w:lineRule="auto"/>
        <w:ind w:left="5184" w:firstLine="1296"/>
        <w:jc w:val="both"/>
        <w:rPr>
          <w:rFonts w:ascii="Times New Roman" w:eastAsia="Calibri" w:hAnsi="Times New Roman" w:cs="Times New Roman"/>
          <w:color w:val="000000"/>
          <w:sz w:val="24"/>
          <w:szCs w:val="24"/>
        </w:rPr>
      </w:pPr>
    </w:p>
    <w:p w:rsidR="00087608" w:rsidRDefault="00087608" w:rsidP="00087608">
      <w:pPr>
        <w:rPr>
          <w:rFonts w:ascii="Times New Roman" w:eastAsia="Calibri" w:hAnsi="Times New Roman" w:cs="Times New Roman"/>
          <w:color w:val="000000"/>
          <w:sz w:val="24"/>
          <w:szCs w:val="24"/>
        </w:rPr>
      </w:pPr>
      <w:bookmarkStart w:id="0" w:name="_GoBack"/>
      <w:bookmarkEnd w:id="0"/>
    </w:p>
    <w:sectPr w:rsidR="00087608" w:rsidSect="00087608">
      <w:pgSz w:w="11906" w:h="16838"/>
      <w:pgMar w:top="567"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608"/>
    <w:rsid w:val="00087608"/>
    <w:rsid w:val="001427FB"/>
    <w:rsid w:val="00AC4A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8760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08760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8760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08760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05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2344</Words>
  <Characters>1337</Characters>
  <Application>Microsoft Office Word</Application>
  <DocSecurity>0</DocSecurity>
  <Lines>11</Lines>
  <Paragraphs>7</Paragraphs>
  <ScaleCrop>false</ScaleCrop>
  <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Administratorė</dc:creator>
  <cp:lastModifiedBy>Administratorė</cp:lastModifiedBy>
  <cp:revision>2</cp:revision>
  <dcterms:created xsi:type="dcterms:W3CDTF">2022-03-18T12:59:00Z</dcterms:created>
  <dcterms:modified xsi:type="dcterms:W3CDTF">2022-03-23T12:52:00Z</dcterms:modified>
</cp:coreProperties>
</file>